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45" w:rsidRPr="00237E45" w:rsidRDefault="00237E45" w:rsidP="00BF01F6">
      <w:pPr>
        <w:bidi/>
        <w:spacing w:after="0"/>
        <w:ind w:left="-72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اطّلاعيه پذيرش دانشجو در مقطع كارشناسي</w:t>
      </w:r>
      <w:r w:rsidRPr="00237E45">
        <w:rPr>
          <w:rFonts w:cs="B Nazanin"/>
          <w:b/>
          <w:bCs/>
          <w:sz w:val="32"/>
          <w:szCs w:val="32"/>
          <w:rtl/>
          <w:lang w:bidi="fa-IR"/>
        </w:rPr>
        <w:softHyphen/>
      </w: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ارشد بدون شركت در آزمون ورودي</w:t>
      </w:r>
    </w:p>
    <w:p w:rsidR="00237E45" w:rsidRPr="00237E45" w:rsidRDefault="00237E45" w:rsidP="00F167F5">
      <w:pPr>
        <w:bidi/>
        <w:spacing w:after="0"/>
        <w:ind w:left="-72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 xml:space="preserve">در سال تحصيلي </w:t>
      </w:r>
      <w:r w:rsidRPr="00BF01F6">
        <w:rPr>
          <w:rFonts w:cs="B Nazanin" w:hint="cs"/>
          <w:b/>
          <w:bCs/>
          <w:sz w:val="32"/>
          <w:szCs w:val="32"/>
          <w:rtl/>
          <w:lang w:bidi="fa-IR"/>
        </w:rPr>
        <w:t>1400</w:t>
      </w: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-</w:t>
      </w:r>
      <w:r w:rsidR="00F167F5">
        <w:rPr>
          <w:rFonts w:cs="B Nazanin" w:hint="cs"/>
          <w:b/>
          <w:bCs/>
          <w:sz w:val="32"/>
          <w:szCs w:val="32"/>
          <w:rtl/>
          <w:lang w:bidi="fa-IR"/>
        </w:rPr>
        <w:t>1399</w:t>
      </w:r>
    </w:p>
    <w:p w:rsidR="00237E45" w:rsidRPr="00237E45" w:rsidRDefault="00237E45" w:rsidP="00BF01F6">
      <w:pPr>
        <w:bidi/>
        <w:spacing w:after="0"/>
        <w:ind w:left="360" w:hanging="384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>ويژه دانشجويان واجد شرایط ورودي 9</w:t>
      </w:r>
      <w:r w:rsidRPr="00BF01F6">
        <w:rPr>
          <w:rFonts w:cs="B Nazanin" w:hint="cs"/>
          <w:b/>
          <w:bCs/>
          <w:sz w:val="32"/>
          <w:szCs w:val="32"/>
          <w:rtl/>
          <w:lang w:bidi="fa-IR"/>
        </w:rPr>
        <w:t>5</w:t>
      </w:r>
      <w:r w:rsidRPr="00237E4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237E45" w:rsidRPr="00BF01F6" w:rsidRDefault="00237E45" w:rsidP="003552C1">
      <w:pPr>
        <w:bidi/>
        <w:spacing w:after="0"/>
        <w:ind w:left="-421"/>
        <w:jc w:val="center"/>
        <w:rPr>
          <w:rFonts w:cs="B Nazanin"/>
          <w:sz w:val="24"/>
          <w:szCs w:val="24"/>
          <w:rtl/>
          <w:lang w:bidi="fa-IR"/>
        </w:rPr>
      </w:pPr>
      <w:r w:rsidRPr="00BF01F6">
        <w:rPr>
          <w:rFonts w:cs="B Nazanin" w:hint="cs"/>
          <w:b/>
          <w:bCs/>
          <w:sz w:val="36"/>
          <w:szCs w:val="36"/>
          <w:rtl/>
          <w:lang w:bidi="fa-IR"/>
        </w:rPr>
        <w:t>كارشناسي پيوسته ساير دانشگاه</w:t>
      </w:r>
      <w:r w:rsidRPr="00BF01F6">
        <w:rPr>
          <w:rFonts w:cs="B Nazanin"/>
          <w:b/>
          <w:bCs/>
          <w:sz w:val="36"/>
          <w:szCs w:val="36"/>
          <w:rtl/>
          <w:lang w:bidi="fa-IR"/>
        </w:rPr>
        <w:softHyphen/>
      </w:r>
      <w:r w:rsidRPr="00BF01F6">
        <w:rPr>
          <w:rFonts w:cs="B Nazanin" w:hint="cs"/>
          <w:b/>
          <w:bCs/>
          <w:sz w:val="36"/>
          <w:szCs w:val="36"/>
          <w:rtl/>
          <w:lang w:bidi="fa-IR"/>
        </w:rPr>
        <w:t>ها و اميركبير</w:t>
      </w:r>
      <w:r w:rsidRPr="00BF01F6">
        <w:rPr>
          <w:rFonts w:cs="B Nazanin"/>
          <w:sz w:val="24"/>
          <w:szCs w:val="24"/>
        </w:rPr>
        <w:t xml:space="preserve"> </w:t>
      </w:r>
      <w:r w:rsidR="00731192">
        <w:rPr>
          <w:rFonts w:cs="B Nazani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25pt;height:16.4pt" o:hrpct="0" o:hralign="center" o:hr="t">
            <v:imagedata r:id="rId7" o:title="BD21315_"/>
          </v:shape>
        </w:pict>
      </w:r>
    </w:p>
    <w:p w:rsidR="008F77E9" w:rsidRDefault="00237E45" w:rsidP="00F12413">
      <w:pPr>
        <w:bidi/>
        <w:spacing w:after="0"/>
        <w:ind w:left="-421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دانشگاه صنعتي اميركبير بر اساس مصوّبه 5/5/93 وزارت علوم تحقيقات و فنّاوري، تعداد محدودي دانشجوي واجد شرایط كارشناسي پيوسته ورودي 9</w:t>
      </w:r>
      <w:r w:rsidR="008860F5" w:rsidRPr="009A713B">
        <w:rPr>
          <w:rFonts w:cs="B Nazanin" w:hint="cs"/>
          <w:sz w:val="24"/>
          <w:szCs w:val="24"/>
          <w:rtl/>
          <w:lang w:bidi="fa-IR"/>
        </w:rPr>
        <w:t>5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ها و مؤسّسات آموزش عالي كشور را بدون كنكور در مقطع كارشناسي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ارشد سال تحصیلی </w:t>
      </w:r>
      <w:r w:rsidR="008860F5" w:rsidRPr="009A713B">
        <w:rPr>
          <w:rFonts w:cs="B Nazanin" w:hint="cs"/>
          <w:sz w:val="24"/>
          <w:szCs w:val="24"/>
          <w:rtl/>
          <w:lang w:bidi="fa-IR"/>
        </w:rPr>
        <w:t>1400</w:t>
      </w:r>
      <w:r w:rsidRPr="009A713B">
        <w:rPr>
          <w:rFonts w:cs="B Nazanin" w:hint="cs"/>
          <w:sz w:val="24"/>
          <w:szCs w:val="24"/>
          <w:rtl/>
          <w:lang w:bidi="fa-IR"/>
        </w:rPr>
        <w:t>-</w:t>
      </w:r>
      <w:r w:rsidR="00F12413">
        <w:rPr>
          <w:rFonts w:cs="B Nazanin" w:hint="cs"/>
          <w:sz w:val="24"/>
          <w:szCs w:val="24"/>
          <w:rtl/>
          <w:lang w:bidi="fa-IR"/>
        </w:rPr>
        <w:t>1399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پذيرش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نمايد.</w:t>
      </w:r>
    </w:p>
    <w:p w:rsidR="00264F90" w:rsidRPr="009A713B" w:rsidRDefault="00264F90" w:rsidP="00264F90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</w:p>
    <w:p w:rsidR="00710FFA" w:rsidRPr="009A713B" w:rsidRDefault="000F3765" w:rsidP="0078649C">
      <w:pPr>
        <w:bidi/>
        <w:spacing w:after="0"/>
        <w:ind w:left="-42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78649C">
        <w:rPr>
          <w:rFonts w:cs="B Nazanin" w:hint="cs"/>
          <w:b/>
          <w:bCs/>
          <w:sz w:val="24"/>
          <w:szCs w:val="24"/>
          <w:rtl/>
          <w:lang w:bidi="fa-IR"/>
        </w:rPr>
        <w:t>اطلاعات پذیرش درخواست متقاضیان</w:t>
      </w:r>
      <w:r w:rsidR="00710FFA" w:rsidRPr="009A71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710FFA" w:rsidRPr="009A713B" w:rsidRDefault="00710FFA" w:rsidP="00BF01F6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1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-</w:t>
      </w:r>
      <w:r w:rsidR="0078649C">
        <w:rPr>
          <w:rFonts w:cs="B Nazanin" w:hint="cs"/>
          <w:sz w:val="24"/>
          <w:szCs w:val="24"/>
          <w:rtl/>
          <w:lang w:bidi="fa-IR"/>
        </w:rPr>
        <w:t xml:space="preserve">دانشگاه اختیار دارد </w:t>
      </w:r>
      <w:bookmarkStart w:id="0" w:name="_GoBack"/>
      <w:r w:rsidR="00237092" w:rsidRPr="0023709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تعداد محدودی</w:t>
      </w:r>
      <w:r w:rsidR="00237092">
        <w:rPr>
          <w:rFonts w:cs="B Nazanin" w:hint="cs"/>
          <w:sz w:val="24"/>
          <w:szCs w:val="24"/>
          <w:rtl/>
          <w:lang w:bidi="fa-IR"/>
        </w:rPr>
        <w:t xml:space="preserve"> </w:t>
      </w:r>
      <w:bookmarkEnd w:id="0"/>
      <w:r w:rsidR="00237092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دانشجويان دوره كارشناسي پيوسته ورودي مهر 95 دانشگاه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="00BF6EFE" w:rsidRPr="009A713B">
        <w:rPr>
          <w:rFonts w:cs="B Nazanin" w:hint="cs"/>
          <w:sz w:val="24"/>
          <w:szCs w:val="24"/>
          <w:rtl/>
          <w:lang w:bidi="fa-IR"/>
        </w:rPr>
        <w:t xml:space="preserve">هاي مشمول اين </w:t>
      </w:r>
      <w:r w:rsidR="002001BD">
        <w:rPr>
          <w:rFonts w:cs="B Nazanin" w:hint="cs"/>
          <w:sz w:val="24"/>
          <w:szCs w:val="24"/>
          <w:rtl/>
          <w:lang w:bidi="fa-IR"/>
        </w:rPr>
        <w:t>فراخوان كه پس از شش نيمسال با گذ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 xml:space="preserve">راندن حداقل سه چهارم كل واحدهاي درسي خود </w:t>
      </w:r>
      <w:r w:rsidR="00C47A67">
        <w:rPr>
          <w:rFonts w:cs="B Nazanin" w:hint="cs"/>
          <w:sz w:val="24"/>
          <w:szCs w:val="24"/>
          <w:rtl/>
          <w:lang w:bidi="fa-IR"/>
        </w:rPr>
        <w:t xml:space="preserve">(بدون احتساب تابستان 98)، </w:t>
      </w:r>
      <w:r w:rsidR="00BF6EFE" w:rsidRPr="009A713B">
        <w:rPr>
          <w:rFonts w:cs="B Nazanin" w:hint="cs"/>
          <w:sz w:val="24"/>
          <w:szCs w:val="24"/>
          <w:rtl/>
          <w:lang w:bidi="fa-IR"/>
        </w:rPr>
        <w:t>به لحاظ ميانگين كل جزء 15% برتر دانش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جويان هم رشته و هم ورودي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خود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با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ميانگين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كلّ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</w:t>
      </w:r>
      <w:r w:rsidR="00D142AE" w:rsidRPr="00D142AE">
        <w:rPr>
          <w:rFonts w:cs="B Nazanin" w:hint="cs"/>
          <w:sz w:val="24"/>
          <w:szCs w:val="24"/>
          <w:rtl/>
          <w:lang w:bidi="fa-IR"/>
        </w:rPr>
        <w:t>بالاي</w:t>
      </w:r>
      <w:r w:rsidR="00D142AE" w:rsidRPr="00D142AE">
        <w:rPr>
          <w:rFonts w:cs="B Nazanin"/>
          <w:sz w:val="24"/>
          <w:szCs w:val="24"/>
          <w:rtl/>
          <w:lang w:bidi="fa-IR"/>
        </w:rPr>
        <w:t xml:space="preserve"> 16 </w:t>
      </w:r>
      <w:r w:rsidR="00F12413">
        <w:rPr>
          <w:rFonts w:cs="B Nazanin" w:hint="cs"/>
          <w:sz w:val="24"/>
          <w:szCs w:val="24"/>
          <w:rtl/>
          <w:lang w:bidi="fa-IR"/>
        </w:rPr>
        <w:t>باشند را بدون آزمون پذیرش کند.</w:t>
      </w:r>
    </w:p>
    <w:p w:rsidR="00C135ED" w:rsidRPr="009A713B" w:rsidRDefault="00BF6EFE" w:rsidP="00507E6A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 w:rsidR="00152965">
        <w:rPr>
          <w:rFonts w:cs="B Nazanin" w:hint="cs"/>
          <w:sz w:val="24"/>
          <w:szCs w:val="24"/>
          <w:rtl/>
          <w:lang w:bidi="fa-IR"/>
        </w:rPr>
        <w:t>1</w:t>
      </w:r>
      <w:r w:rsidRPr="009A713B">
        <w:rPr>
          <w:rFonts w:cs="B Nazanin" w:hint="cs"/>
          <w:sz w:val="24"/>
          <w:szCs w:val="24"/>
          <w:rtl/>
          <w:lang w:bidi="fa-IR"/>
        </w:rPr>
        <w:t>: چنانچه ظرفيت پذيرش بدون آزمون رشته</w:t>
      </w:r>
      <w:r w:rsidR="00710FFA" w:rsidRPr="009A713B">
        <w:rPr>
          <w:rFonts w:cs="B Nazanin"/>
          <w:sz w:val="24"/>
          <w:szCs w:val="24"/>
          <w:rtl/>
          <w:lang w:bidi="fa-IR"/>
        </w:rPr>
        <w:softHyphen/>
      </w:r>
      <w:r w:rsidR="00710FFA" w:rsidRPr="009A713B">
        <w:rPr>
          <w:rFonts w:cs="B Nazanin" w:hint="cs"/>
          <w:sz w:val="24"/>
          <w:szCs w:val="24"/>
          <w:rtl/>
          <w:lang w:bidi="fa-IR"/>
        </w:rPr>
        <w:t>اي در دوره كار</w:t>
      </w:r>
      <w:r w:rsidRPr="009A713B">
        <w:rPr>
          <w:rFonts w:cs="B Nazanin" w:hint="cs"/>
          <w:sz w:val="24"/>
          <w:szCs w:val="24"/>
          <w:rtl/>
          <w:lang w:bidi="fa-IR"/>
        </w:rPr>
        <w:t>شناسي</w:t>
      </w:r>
      <w:r w:rsidR="00710FFA"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ارشد با 15% برتر دانشجويان حائز شرايط تكميل نشود، دانشگاه </w:t>
      </w:r>
      <w:r w:rsidR="006A4F62">
        <w:rPr>
          <w:rFonts w:cs="B Nazanin" w:hint="cs"/>
          <w:sz w:val="24"/>
          <w:szCs w:val="24"/>
          <w:rtl/>
          <w:lang w:bidi="fa-IR"/>
        </w:rPr>
        <w:t>مجاز به جایگزینی صرفاً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10%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برتر بعدي </w:t>
      </w:r>
      <w:r w:rsidR="00507E6A">
        <w:rPr>
          <w:rFonts w:cs="B Nazanin" w:hint="cs"/>
          <w:sz w:val="24"/>
          <w:szCs w:val="24"/>
          <w:rtl/>
          <w:lang w:bidi="fa-IR"/>
        </w:rPr>
        <w:t xml:space="preserve">دانشجویان </w:t>
      </w:r>
      <w:r w:rsidR="006A4F62">
        <w:rPr>
          <w:rFonts w:cs="B Nazanin" w:hint="cs"/>
          <w:sz w:val="24"/>
          <w:szCs w:val="24"/>
          <w:rtl/>
          <w:lang w:bidi="fa-IR"/>
        </w:rPr>
        <w:t xml:space="preserve">دانشگاه </w:t>
      </w:r>
      <w:r w:rsidR="00507E6A">
        <w:rPr>
          <w:rFonts w:cs="B Nazanin" w:hint="cs"/>
          <w:sz w:val="24"/>
          <w:szCs w:val="24"/>
          <w:rtl/>
          <w:lang w:bidi="fa-IR"/>
        </w:rPr>
        <w:t xml:space="preserve">صنعتی امیرکبیر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با اولويت رتبه </w:t>
      </w:r>
      <w:r w:rsidR="006A4F62">
        <w:rPr>
          <w:rFonts w:cs="B Nazanin" w:hint="cs"/>
          <w:sz w:val="24"/>
          <w:szCs w:val="24"/>
          <w:rtl/>
          <w:lang w:bidi="fa-IR"/>
        </w:rPr>
        <w:t xml:space="preserve">متقاضیان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در آن رشته </w:t>
      </w:r>
      <w:r w:rsidR="006A4F62">
        <w:rPr>
          <w:rFonts w:cs="B Nazanin" w:hint="cs"/>
          <w:sz w:val="24"/>
          <w:szCs w:val="24"/>
          <w:rtl/>
          <w:lang w:bidi="fa-IR"/>
        </w:rPr>
        <w:t>می</w:t>
      </w:r>
      <w:r w:rsidR="006A4F62">
        <w:rPr>
          <w:rFonts w:cs="B Nazanin"/>
          <w:sz w:val="24"/>
          <w:szCs w:val="24"/>
          <w:rtl/>
          <w:lang w:bidi="fa-IR"/>
        </w:rPr>
        <w:softHyphen/>
      </w:r>
      <w:r w:rsidR="006A4F62">
        <w:rPr>
          <w:rFonts w:cs="B Nazanin" w:hint="cs"/>
          <w:sz w:val="24"/>
          <w:szCs w:val="24"/>
          <w:rtl/>
          <w:lang w:bidi="fa-IR"/>
        </w:rPr>
        <w:t>باشد.</w:t>
      </w:r>
    </w:p>
    <w:p w:rsidR="00152965" w:rsidRPr="009A713B" w:rsidRDefault="00152965" w:rsidP="00152965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>
        <w:rPr>
          <w:rFonts w:cs="B Nazanin" w:hint="cs"/>
          <w:sz w:val="24"/>
          <w:szCs w:val="24"/>
          <w:rtl/>
          <w:lang w:bidi="fa-IR"/>
        </w:rPr>
        <w:t>2</w:t>
      </w:r>
      <w:r w:rsidRPr="009A713B">
        <w:rPr>
          <w:rFonts w:cs="B Nazanin" w:hint="cs"/>
          <w:sz w:val="24"/>
          <w:szCs w:val="24"/>
          <w:rtl/>
          <w:lang w:bidi="fa-IR"/>
        </w:rPr>
        <w:t>: متقاضيان ورودي بهمن 94 به شرط دانش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آموختگي در 8 نيمسال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توانند درخواست خود را ارائه نمايند.</w:t>
      </w:r>
    </w:p>
    <w:p w:rsidR="00C135ED" w:rsidRPr="009A713B" w:rsidRDefault="00C135ED" w:rsidP="00BF01F6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</w:p>
    <w:p w:rsidR="00664653" w:rsidRDefault="00C135ED" w:rsidP="00664653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2-متقاضيان بايستي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 حداكثر تا تاريخ 31/6/99 و طي 8 نيمسال دانش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="00F77A12" w:rsidRPr="009A713B">
        <w:rPr>
          <w:rFonts w:cs="B Nazanin" w:hint="cs"/>
          <w:sz w:val="24"/>
          <w:szCs w:val="24"/>
          <w:rtl/>
          <w:lang w:bidi="fa-IR"/>
        </w:rPr>
        <w:t>آموخته گرد</w:t>
      </w:r>
      <w:r w:rsidRPr="009A713B">
        <w:rPr>
          <w:rFonts w:cs="B Nazanin" w:hint="cs"/>
          <w:sz w:val="24"/>
          <w:szCs w:val="24"/>
          <w:rtl/>
          <w:lang w:bidi="fa-IR"/>
        </w:rPr>
        <w:t>ن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>د.</w:t>
      </w:r>
    </w:p>
    <w:p w:rsidR="00C135ED" w:rsidRPr="009A713B" w:rsidRDefault="0009689B" w:rsidP="00664653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تبصره1: درخواست متقاضيان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AB3D65" w:rsidRPr="009A713B">
        <w:rPr>
          <w:rFonts w:cs="B Nazanin" w:hint="cs"/>
          <w:sz w:val="24"/>
          <w:szCs w:val="24"/>
          <w:rtl/>
          <w:lang w:bidi="fa-IR"/>
        </w:rPr>
        <w:t xml:space="preserve">ورودي 96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>كه در طول 6 نيمسال تحصيلي در دوره كارشناسي پيوسته، دانش</w:t>
      </w:r>
      <w:r w:rsidR="00C135ED" w:rsidRPr="009A713B">
        <w:rPr>
          <w:rFonts w:cs="B Nazanin"/>
          <w:sz w:val="24"/>
          <w:szCs w:val="24"/>
          <w:rtl/>
          <w:lang w:bidi="fa-IR"/>
        </w:rPr>
        <w:softHyphen/>
      </w:r>
      <w:r w:rsidR="00F77A12" w:rsidRPr="009A713B">
        <w:rPr>
          <w:rFonts w:cs="B Nazanin" w:hint="cs"/>
          <w:sz w:val="24"/>
          <w:szCs w:val="24"/>
          <w:rtl/>
          <w:lang w:bidi="fa-IR"/>
        </w:rPr>
        <w:t>آموخته شده</w:t>
      </w:r>
      <w:r w:rsidR="00C135ED" w:rsidRPr="009A713B">
        <w:rPr>
          <w:rFonts w:cs="B Nazanin"/>
          <w:sz w:val="24"/>
          <w:szCs w:val="24"/>
          <w:rtl/>
          <w:lang w:bidi="fa-IR"/>
        </w:rPr>
        <w:softHyphen/>
      </w:r>
      <w:r w:rsidR="00F77A12" w:rsidRPr="009A713B">
        <w:rPr>
          <w:rFonts w:cs="B Nazanin" w:hint="cs"/>
          <w:sz w:val="24"/>
          <w:szCs w:val="24"/>
          <w:rtl/>
          <w:lang w:bidi="fa-IR"/>
        </w:rPr>
        <w:t>اند و به لحاظ ميانگين كل در مقايسه با ميانگين كل 8 نيمسال دانشجويان هم رشته غير هم ورودي خود جزء 15% برتر باشند، ب</w:t>
      </w:r>
      <w:r w:rsidR="0078454F" w:rsidRPr="009A713B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F77A12" w:rsidRPr="009A713B">
        <w:rPr>
          <w:rFonts w:cs="B Nazanin" w:hint="cs"/>
          <w:sz w:val="24"/>
          <w:szCs w:val="24"/>
          <w:rtl/>
          <w:lang w:bidi="fa-IR"/>
        </w:rPr>
        <w:t>صورت مازاد بر ظرفيت پذ</w:t>
      </w:r>
      <w:r w:rsidR="00C135ED" w:rsidRPr="009A713B">
        <w:rPr>
          <w:rFonts w:cs="B Nazanin" w:hint="cs"/>
          <w:sz w:val="24"/>
          <w:szCs w:val="24"/>
          <w:rtl/>
          <w:lang w:bidi="fa-IR"/>
        </w:rPr>
        <w:t>يرش بدون آزمون، قابل بررسي است.</w:t>
      </w:r>
    </w:p>
    <w:p w:rsidR="008E423D" w:rsidRPr="009A713B" w:rsidRDefault="00F77A12" w:rsidP="00E630DE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 w:rsidR="00E630DE">
        <w:rPr>
          <w:rFonts w:cs="B Nazanin" w:hint="cs"/>
          <w:sz w:val="24"/>
          <w:szCs w:val="24"/>
          <w:rtl/>
          <w:lang w:bidi="fa-IR"/>
        </w:rPr>
        <w:t>2</w:t>
      </w:r>
      <w:r w:rsidRPr="009A713B">
        <w:rPr>
          <w:rFonts w:cs="B Nazanin" w:hint="cs"/>
          <w:sz w:val="24"/>
          <w:szCs w:val="24"/>
          <w:rtl/>
          <w:lang w:bidi="fa-IR"/>
        </w:rPr>
        <w:t>:</w:t>
      </w:r>
      <w:r w:rsidR="00BD0AD7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درخواست دانشجوياني كه طول مد</w:t>
      </w:r>
      <w:r w:rsidR="00FB1F25" w:rsidRPr="009A713B">
        <w:rPr>
          <w:rFonts w:cs="B Nazanin" w:hint="cs"/>
          <w:sz w:val="24"/>
          <w:szCs w:val="24"/>
          <w:rtl/>
          <w:lang w:bidi="fa-IR"/>
        </w:rPr>
        <w:t>ّ</w:t>
      </w:r>
      <w:r w:rsidRPr="009A713B">
        <w:rPr>
          <w:rFonts w:cs="B Nazanin" w:hint="cs"/>
          <w:sz w:val="24"/>
          <w:szCs w:val="24"/>
          <w:rtl/>
          <w:lang w:bidi="fa-IR"/>
        </w:rPr>
        <w:t>ت تحصيل آنها به دلايلي خارج از اختيار خود(مانند بيماري، زايمان و ...) حداكثر دو نيمسال تحصيلي بيش از مد</w:t>
      </w:r>
      <w:r w:rsidR="00FB1F25" w:rsidRPr="009A713B">
        <w:rPr>
          <w:rFonts w:cs="B Nazanin" w:hint="cs"/>
          <w:sz w:val="24"/>
          <w:szCs w:val="24"/>
          <w:rtl/>
          <w:lang w:bidi="fa-IR"/>
        </w:rPr>
        <w:t>ّ</w:t>
      </w:r>
      <w:r w:rsidRPr="009A713B">
        <w:rPr>
          <w:rFonts w:cs="B Nazanin" w:hint="cs"/>
          <w:sz w:val="24"/>
          <w:szCs w:val="24"/>
          <w:rtl/>
          <w:lang w:bidi="fa-IR"/>
        </w:rPr>
        <w:t>ت مذكور در آيين</w:t>
      </w:r>
      <w:r w:rsidR="00FB1F25" w:rsidRPr="009A713B">
        <w:rPr>
          <w:rFonts w:cs="B Nazanin"/>
          <w:sz w:val="24"/>
          <w:szCs w:val="24"/>
          <w:rtl/>
          <w:lang w:bidi="fa-IR"/>
        </w:rPr>
        <w:softHyphen/>
      </w:r>
      <w:r w:rsidR="00FB1F25" w:rsidRPr="009A713B">
        <w:rPr>
          <w:rFonts w:cs="B Nazanin" w:hint="cs"/>
          <w:sz w:val="24"/>
          <w:szCs w:val="24"/>
          <w:rtl/>
          <w:lang w:bidi="fa-IR"/>
        </w:rPr>
        <w:t>نامه به طول انجامد، پس از تأييد</w:t>
      </w:r>
      <w:r w:rsidRPr="009A713B">
        <w:rPr>
          <w:rFonts w:cs="B Nazanin" w:hint="cs"/>
          <w:sz w:val="24"/>
          <w:szCs w:val="24"/>
          <w:rtl/>
          <w:lang w:bidi="fa-IR"/>
        </w:rPr>
        <w:t>، در صورت دارا بودن شرايط، قابل بررسي است.</w:t>
      </w:r>
    </w:p>
    <w:p w:rsidR="008E423D" w:rsidRDefault="00104E1D" w:rsidP="00E630DE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</w:t>
      </w:r>
      <w:r w:rsidR="00E630DE"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>: پذیرش برای سال تحصیلی بلافاصله پس از دانش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آموختگی و صرفا</w:t>
      </w:r>
      <w:r w:rsidR="00E630DE">
        <w:rPr>
          <w:rFonts w:cs="B Nazanin" w:hint="cs"/>
          <w:sz w:val="24"/>
          <w:szCs w:val="24"/>
          <w:rtl/>
          <w:lang w:bidi="fa-IR"/>
        </w:rPr>
        <w:t>ً</w:t>
      </w:r>
      <w:r>
        <w:rPr>
          <w:rFonts w:cs="B Nazanin" w:hint="cs"/>
          <w:sz w:val="24"/>
          <w:szCs w:val="24"/>
          <w:rtl/>
          <w:lang w:bidi="fa-IR"/>
        </w:rPr>
        <w:t xml:space="preserve"> برای همان سال امکان پذیر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104E1D" w:rsidRPr="009A713B" w:rsidRDefault="00104E1D" w:rsidP="00104E1D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</w:p>
    <w:p w:rsidR="00CA7FCF" w:rsidRPr="009A713B" w:rsidRDefault="00CA7FCF" w:rsidP="00BF01F6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*</w:t>
      </w:r>
      <w:r w:rsidR="008E423D" w:rsidRPr="009A713B">
        <w:rPr>
          <w:rFonts w:cs="B Nazanin" w:hint="cs"/>
          <w:b/>
          <w:bCs/>
          <w:sz w:val="24"/>
          <w:szCs w:val="24"/>
          <w:rtl/>
          <w:lang w:bidi="fa-IR"/>
        </w:rPr>
        <w:t>تذ</w:t>
      </w:r>
      <w:r w:rsidR="0071700E" w:rsidRPr="009A713B">
        <w:rPr>
          <w:rFonts w:cs="B Nazanin" w:hint="cs"/>
          <w:b/>
          <w:bCs/>
          <w:sz w:val="24"/>
          <w:szCs w:val="24"/>
          <w:rtl/>
          <w:lang w:bidi="fa-IR"/>
        </w:rPr>
        <w:t>اكرات مهم</w:t>
      </w:r>
      <w:r w:rsidR="008E423D" w:rsidRPr="009A713B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486E03" w:rsidRPr="009A713B" w:rsidRDefault="00CA7FCF" w:rsidP="001C2F1D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1</w:t>
      </w:r>
      <w:r w:rsidR="00BD0AD7" w:rsidRPr="009A713B">
        <w:rPr>
          <w:rFonts w:cs="B Nazanin" w:hint="cs"/>
          <w:sz w:val="24"/>
          <w:szCs w:val="24"/>
          <w:rtl/>
          <w:lang w:bidi="fa-IR"/>
        </w:rPr>
        <w:t>-</w:t>
      </w:r>
      <w:r w:rsidR="00E630DE">
        <w:rPr>
          <w:rFonts w:cs="B Nazanin" w:hint="cs"/>
          <w:sz w:val="24"/>
          <w:szCs w:val="24"/>
          <w:rtl/>
          <w:lang w:bidi="fa-IR"/>
        </w:rPr>
        <w:t xml:space="preserve">درخواست 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>برگزيدگان رتبه</w:t>
      </w:r>
      <w:r w:rsidR="00C810B7" w:rsidRPr="009A713B">
        <w:rPr>
          <w:rFonts w:cs="B Nazanin"/>
          <w:sz w:val="24"/>
          <w:szCs w:val="24"/>
          <w:rtl/>
          <w:lang w:bidi="fa-IR"/>
        </w:rPr>
        <w:softHyphen/>
      </w:r>
      <w:r w:rsidR="009865AB" w:rsidRPr="009A713B">
        <w:rPr>
          <w:rFonts w:cs="B Nazanin" w:hint="cs"/>
          <w:sz w:val="24"/>
          <w:szCs w:val="24"/>
          <w:rtl/>
          <w:lang w:bidi="fa-IR"/>
        </w:rPr>
        <w:t xml:space="preserve">هاي 1 تا 15 </w:t>
      </w:r>
      <w:r w:rsidR="0078454F" w:rsidRPr="009A713B">
        <w:rPr>
          <w:rFonts w:cs="B Nazanin" w:hint="cs"/>
          <w:sz w:val="24"/>
          <w:szCs w:val="24"/>
          <w:rtl/>
          <w:lang w:bidi="fa-IR"/>
        </w:rPr>
        <w:t xml:space="preserve">نهايي </w:t>
      </w:r>
      <w:r w:rsidR="009865AB" w:rsidRPr="009A713B">
        <w:rPr>
          <w:rFonts w:cs="B Nazanin" w:hint="cs"/>
          <w:sz w:val="24"/>
          <w:szCs w:val="24"/>
          <w:rtl/>
          <w:lang w:bidi="fa-IR"/>
        </w:rPr>
        <w:t>المپياد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>هاي علمي دانشجويي براي ورود به همان رشته يا رشته</w:t>
      </w:r>
      <w:r w:rsidR="009865AB" w:rsidRPr="009A713B">
        <w:rPr>
          <w:rFonts w:cs="B Nazanin"/>
          <w:sz w:val="24"/>
          <w:szCs w:val="24"/>
          <w:rtl/>
          <w:lang w:bidi="fa-IR"/>
        </w:rPr>
        <w:softHyphen/>
      </w:r>
      <w:r w:rsidR="005E2640">
        <w:rPr>
          <w:rFonts w:cs="B Nazanin" w:hint="cs"/>
          <w:sz w:val="24"/>
          <w:szCs w:val="24"/>
          <w:rtl/>
          <w:lang w:bidi="fa-IR"/>
        </w:rPr>
        <w:t xml:space="preserve">هاي مرتبط، 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>با ارائه معرفي</w:t>
      </w:r>
      <w:r w:rsidR="008E422B" w:rsidRPr="009A713B">
        <w:rPr>
          <w:rFonts w:cs="B Nazanin"/>
          <w:sz w:val="24"/>
          <w:szCs w:val="24"/>
          <w:rtl/>
          <w:lang w:bidi="fa-IR"/>
        </w:rPr>
        <w:softHyphen/>
      </w:r>
      <w:r w:rsidR="0071700E" w:rsidRPr="009A713B">
        <w:rPr>
          <w:rFonts w:cs="B Nazanin" w:hint="cs"/>
          <w:sz w:val="24"/>
          <w:szCs w:val="24"/>
          <w:rtl/>
          <w:lang w:bidi="fa-IR"/>
        </w:rPr>
        <w:t>نامه از دبيرخانه المپياد</w:t>
      </w:r>
      <w:r w:rsidR="005C2F6E" w:rsidRPr="009A713B">
        <w:rPr>
          <w:rFonts w:cs="B Nazanin" w:hint="cs"/>
          <w:sz w:val="24"/>
          <w:szCs w:val="24"/>
          <w:rtl/>
          <w:lang w:bidi="fa-IR"/>
        </w:rPr>
        <w:t xml:space="preserve"> سازمان سنجش آموزش كشور</w:t>
      </w:r>
      <w:r w:rsidR="0071700E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6A4F62">
        <w:rPr>
          <w:rFonts w:cs="B Nazanin" w:hint="cs"/>
          <w:sz w:val="24"/>
          <w:szCs w:val="24"/>
          <w:rtl/>
          <w:lang w:bidi="fa-IR"/>
        </w:rPr>
        <w:t xml:space="preserve">به صورت مازاد بر ظرفیت پذیرش </w:t>
      </w:r>
      <w:r w:rsidR="001C2F1D">
        <w:rPr>
          <w:rFonts w:cs="B Nazanin" w:hint="cs"/>
          <w:sz w:val="24"/>
          <w:szCs w:val="24"/>
          <w:rtl/>
          <w:lang w:bidi="fa-IR"/>
        </w:rPr>
        <w:t>قابل بررسی می</w:t>
      </w:r>
      <w:r w:rsidR="001C2F1D">
        <w:rPr>
          <w:rFonts w:cs="B Nazanin"/>
          <w:sz w:val="24"/>
          <w:szCs w:val="24"/>
          <w:rtl/>
          <w:lang w:bidi="fa-IR"/>
        </w:rPr>
        <w:softHyphen/>
      </w:r>
      <w:r w:rsidR="001C2F1D">
        <w:rPr>
          <w:rFonts w:cs="B Nazanin" w:hint="cs"/>
          <w:sz w:val="24"/>
          <w:szCs w:val="24"/>
          <w:rtl/>
          <w:lang w:bidi="fa-IR"/>
        </w:rPr>
        <w:t>باشد.</w:t>
      </w:r>
    </w:p>
    <w:p w:rsidR="00486E03" w:rsidRPr="009A713B" w:rsidRDefault="00BD0AD7" w:rsidP="008B68DF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2-</w:t>
      </w:r>
      <w:r w:rsidR="000B4FB1" w:rsidRPr="009A713B">
        <w:rPr>
          <w:rFonts w:cs="B Nazanin" w:hint="cs"/>
          <w:sz w:val="24"/>
          <w:szCs w:val="24"/>
          <w:rtl/>
          <w:lang w:bidi="fa-IR"/>
        </w:rPr>
        <w:t>مدارک دوره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0B4FB1" w:rsidRPr="009A713B">
        <w:rPr>
          <w:rFonts w:cs="B Nazanin" w:hint="cs"/>
          <w:sz w:val="24"/>
          <w:szCs w:val="24"/>
          <w:rtl/>
          <w:lang w:bidi="fa-IR"/>
        </w:rPr>
        <w:t>های مجازی، نیمه حضوری یا غیرحضوری، آموزش محور و نیز دانشگاه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0B4FB1" w:rsidRPr="009A713B">
        <w:rPr>
          <w:rFonts w:cs="B Nazanin" w:hint="cs"/>
          <w:sz w:val="24"/>
          <w:szCs w:val="24"/>
          <w:rtl/>
          <w:lang w:bidi="fa-IR"/>
        </w:rPr>
        <w:t xml:space="preserve">های </w:t>
      </w:r>
      <w:r w:rsidR="00397EC2" w:rsidRPr="009A713B">
        <w:rPr>
          <w:rFonts w:cs="B Nazanin" w:hint="cs"/>
          <w:sz w:val="24"/>
          <w:szCs w:val="24"/>
          <w:rtl/>
          <w:lang w:bidi="fa-IR"/>
        </w:rPr>
        <w:t xml:space="preserve">غیرانتفاعی، </w:t>
      </w:r>
      <w:r w:rsidR="000B4FB1" w:rsidRPr="009A713B">
        <w:rPr>
          <w:rFonts w:cs="B Nazanin" w:hint="cs"/>
          <w:sz w:val="24"/>
          <w:szCs w:val="24"/>
          <w:rtl/>
          <w:lang w:bidi="fa-IR"/>
        </w:rPr>
        <w:t>دانشگاه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0B4FB1" w:rsidRPr="009A713B">
        <w:rPr>
          <w:rFonts w:cs="B Nazanin" w:hint="cs"/>
          <w:sz w:val="24"/>
          <w:szCs w:val="24"/>
          <w:rtl/>
          <w:lang w:bidi="fa-IR"/>
        </w:rPr>
        <w:t>های آزاد اسلامی واحد شهرستان</w:t>
      </w:r>
      <w:r w:rsidR="000B4FB1" w:rsidRPr="009A713B">
        <w:rPr>
          <w:rFonts w:cs="B Nazanin"/>
          <w:sz w:val="24"/>
          <w:szCs w:val="24"/>
          <w:rtl/>
          <w:lang w:bidi="fa-IR"/>
        </w:rPr>
        <w:softHyphen/>
      </w:r>
      <w:r w:rsidR="008975CF" w:rsidRPr="009A713B">
        <w:rPr>
          <w:rFonts w:cs="B Nazanin" w:hint="cs"/>
          <w:sz w:val="24"/>
          <w:szCs w:val="24"/>
          <w:rtl/>
          <w:lang w:bidi="fa-IR"/>
        </w:rPr>
        <w:t>ها</w:t>
      </w:r>
      <w:r w:rsidR="00E55FF6" w:rsidRPr="009A713B">
        <w:rPr>
          <w:rFonts w:cs="B Nazanin" w:hint="cs"/>
          <w:sz w:val="24"/>
          <w:szCs w:val="24"/>
          <w:rtl/>
          <w:lang w:bidi="fa-IR"/>
        </w:rPr>
        <w:t xml:space="preserve">، علمي كاربردي </w:t>
      </w:r>
      <w:r w:rsidR="00CE3BBD" w:rsidRPr="009A713B">
        <w:rPr>
          <w:rFonts w:cs="B Nazanin" w:hint="cs"/>
          <w:sz w:val="24"/>
          <w:szCs w:val="24"/>
          <w:rtl/>
          <w:lang w:bidi="fa-IR"/>
        </w:rPr>
        <w:t>و دانشجوياني كه مدارك خود را از دانشگاه</w:t>
      </w:r>
      <w:r w:rsidR="00CE3BBD" w:rsidRPr="009A713B">
        <w:rPr>
          <w:rFonts w:cs="B Nazanin"/>
          <w:sz w:val="24"/>
          <w:szCs w:val="24"/>
          <w:rtl/>
          <w:lang w:bidi="fa-IR"/>
        </w:rPr>
        <w:softHyphen/>
      </w:r>
      <w:r w:rsidR="00CE3BBD" w:rsidRPr="009A713B">
        <w:rPr>
          <w:rFonts w:cs="B Nazanin" w:hint="cs"/>
          <w:sz w:val="24"/>
          <w:szCs w:val="24"/>
          <w:rtl/>
          <w:lang w:bidi="fa-IR"/>
        </w:rPr>
        <w:t>هاي خارج از ايران اخد نموده</w:t>
      </w:r>
      <w:r w:rsidR="00CE3BBD" w:rsidRPr="009A713B">
        <w:rPr>
          <w:rFonts w:cs="B Nazanin"/>
          <w:sz w:val="24"/>
          <w:szCs w:val="24"/>
          <w:rtl/>
          <w:lang w:bidi="fa-IR"/>
        </w:rPr>
        <w:softHyphen/>
      </w:r>
      <w:r w:rsidR="00CE3BBD" w:rsidRPr="009A713B">
        <w:rPr>
          <w:rFonts w:cs="B Nazanin" w:hint="cs"/>
          <w:sz w:val="24"/>
          <w:szCs w:val="24"/>
          <w:rtl/>
          <w:lang w:bidi="fa-IR"/>
        </w:rPr>
        <w:t>اند</w:t>
      </w:r>
      <w:r w:rsidR="00397EC2" w:rsidRPr="009A713B">
        <w:rPr>
          <w:rFonts w:cs="B Nazanin" w:hint="cs"/>
          <w:sz w:val="24"/>
          <w:szCs w:val="24"/>
          <w:rtl/>
          <w:lang w:bidi="fa-IR"/>
        </w:rPr>
        <w:t xml:space="preserve"> برای ورودی بدون آزمون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 xml:space="preserve"> مورد پذیرش نخواهد بود.</w:t>
      </w:r>
    </w:p>
    <w:p w:rsidR="00FF4584" w:rsidRPr="009A713B" w:rsidRDefault="00AC3ABC" w:rsidP="00AD46DB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>-</w:t>
      </w:r>
      <w:r w:rsidR="003452CF" w:rsidRPr="009A713B">
        <w:rPr>
          <w:rFonts w:cs="B Nazanin" w:hint="cs"/>
          <w:sz w:val="24"/>
          <w:szCs w:val="24"/>
          <w:rtl/>
          <w:lang w:bidi="fa-IR"/>
        </w:rPr>
        <w:t>درخواست متقاضي صرفا</w:t>
      </w:r>
      <w:r w:rsidR="00192990">
        <w:rPr>
          <w:rFonts w:cs="B Nazanin" w:hint="cs"/>
          <w:sz w:val="24"/>
          <w:szCs w:val="24"/>
          <w:rtl/>
          <w:lang w:bidi="fa-IR"/>
        </w:rPr>
        <w:t>ً</w:t>
      </w:r>
      <w:r w:rsidR="004306D0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 xml:space="preserve"> دانشكده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DF512E" w:rsidRPr="009A713B">
        <w:rPr>
          <w:rFonts w:cs="B Nazanin" w:hint="cs"/>
          <w:sz w:val="24"/>
          <w:szCs w:val="24"/>
          <w:rtl/>
          <w:lang w:bidi="fa-IR"/>
        </w:rPr>
        <w:t>اي بررسي مي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DF512E" w:rsidRPr="009A713B">
        <w:rPr>
          <w:rFonts w:cs="B Nazanin" w:hint="cs"/>
          <w:sz w:val="24"/>
          <w:szCs w:val="24"/>
          <w:rtl/>
          <w:lang w:bidi="fa-IR"/>
        </w:rPr>
        <w:t>شود كه در ثبت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DF512E" w:rsidRPr="009A713B">
        <w:rPr>
          <w:rFonts w:cs="B Nazanin" w:hint="cs"/>
          <w:sz w:val="24"/>
          <w:szCs w:val="24"/>
          <w:rtl/>
          <w:lang w:bidi="fa-IR"/>
        </w:rPr>
        <w:t>نام اينترنتي ان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 xml:space="preserve">تخاب كرده است و </w:t>
      </w:r>
      <w:r w:rsidR="00AD46DB">
        <w:rPr>
          <w:rFonts w:cs="B Nazanin" w:hint="cs"/>
          <w:sz w:val="24"/>
          <w:szCs w:val="24"/>
          <w:rtl/>
          <w:lang w:bidi="fa-IR"/>
        </w:rPr>
        <w:t xml:space="preserve">به تشخیص دانشگاه 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>مرتبط با رشته تحصيلي كارشناسي خود مي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FF4584" w:rsidRPr="009A713B">
        <w:rPr>
          <w:rFonts w:cs="B Nazanin" w:hint="cs"/>
          <w:sz w:val="24"/>
          <w:szCs w:val="24"/>
          <w:rtl/>
          <w:lang w:bidi="fa-IR"/>
        </w:rPr>
        <w:t>باشد.</w:t>
      </w:r>
    </w:p>
    <w:p w:rsidR="004E7E56" w:rsidRPr="009A713B" w:rsidRDefault="004E7E56" w:rsidP="004E7E56">
      <w:pPr>
        <w:pStyle w:val="ListParagraph"/>
        <w:numPr>
          <w:ilvl w:val="0"/>
          <w:numId w:val="6"/>
        </w:num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ليست رشته/گرايش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هاي مورد پذيرش در سامانه ثبت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 اينترنتي قابل مشاهده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باشد.</w:t>
      </w:r>
    </w:p>
    <w:p w:rsidR="00486E03" w:rsidRPr="009A713B" w:rsidRDefault="00AE7448" w:rsidP="00AE7448">
      <w:pPr>
        <w:pStyle w:val="ListParagraph"/>
        <w:numPr>
          <w:ilvl w:val="0"/>
          <w:numId w:val="6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</w:rPr>
        <w:lastRenderedPageBreak/>
        <w:t>داوطلبان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می</w:t>
      </w:r>
      <w:r w:rsidRPr="009A713B">
        <w:rPr>
          <w:rFonts w:ascii="Times New Roman" w:hAnsi="Times New Roman" w:cs="B Nazanin"/>
          <w:sz w:val="24"/>
          <w:szCs w:val="24"/>
          <w:rtl/>
        </w:rPr>
        <w:softHyphen/>
      </w:r>
      <w:r w:rsidRPr="009A713B">
        <w:rPr>
          <w:rFonts w:cs="B Nazanin" w:hint="cs"/>
          <w:sz w:val="24"/>
          <w:szCs w:val="24"/>
          <w:rtl/>
        </w:rPr>
        <w:t>توانند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در سه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گرایش</w:t>
      </w:r>
      <w:r w:rsidRPr="009A713B">
        <w:rPr>
          <w:rFonts w:cs="B Nazanin"/>
          <w:sz w:val="24"/>
          <w:szCs w:val="24"/>
          <w:rtl/>
        </w:rPr>
        <w:t xml:space="preserve"> (</w:t>
      </w:r>
      <w:r w:rsidRPr="009A713B">
        <w:rPr>
          <w:rFonts w:cs="B Nazanin" w:hint="cs"/>
          <w:sz w:val="24"/>
          <w:szCs w:val="24"/>
          <w:rtl/>
        </w:rPr>
        <w:t>مرتبط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با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رشته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کارشناسی</w:t>
      </w:r>
      <w:r w:rsidRPr="009A713B">
        <w:rPr>
          <w:rFonts w:cs="B Nazanin"/>
          <w:sz w:val="24"/>
          <w:szCs w:val="24"/>
          <w:rtl/>
        </w:rPr>
        <w:t xml:space="preserve">) </w:t>
      </w:r>
      <w:r w:rsidR="00F23827">
        <w:rPr>
          <w:rFonts w:cs="B Nazanin" w:hint="cs"/>
          <w:sz w:val="24"/>
          <w:szCs w:val="24"/>
          <w:rtl/>
        </w:rPr>
        <w:t xml:space="preserve">از یک دانشکده را </w:t>
      </w:r>
      <w:r w:rsidRPr="009A713B">
        <w:rPr>
          <w:rFonts w:cs="B Nazanin" w:hint="cs"/>
          <w:sz w:val="24"/>
          <w:szCs w:val="24"/>
          <w:rtl/>
        </w:rPr>
        <w:t>به ترتيب اولويت درخواست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بدهند</w:t>
      </w:r>
      <w:r w:rsidRPr="009A713B">
        <w:rPr>
          <w:rFonts w:cs="B Nazanin"/>
          <w:sz w:val="24"/>
          <w:szCs w:val="24"/>
          <w:rtl/>
        </w:rPr>
        <w:t>.</w:t>
      </w:r>
    </w:p>
    <w:p w:rsidR="00486E03" w:rsidRPr="009A713B" w:rsidRDefault="00AC3ABC" w:rsidP="008B68DF">
      <w:pPr>
        <w:bidi/>
        <w:spacing w:after="0"/>
        <w:ind w:left="-421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</w:t>
      </w:r>
      <w:r w:rsidR="00FF4584" w:rsidRPr="009A713B">
        <w:rPr>
          <w:rFonts w:cs="B Nazanin" w:hint="cs"/>
          <w:sz w:val="24"/>
          <w:szCs w:val="24"/>
          <w:rtl/>
          <w:lang w:bidi="fa-IR"/>
        </w:rPr>
        <w:t>-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 xml:space="preserve">تغيير رشته يا محل تحصيل افراد </w:t>
      </w:r>
      <w:r w:rsidR="006738B1">
        <w:rPr>
          <w:rFonts w:cs="B Nazanin" w:hint="cs"/>
          <w:sz w:val="24"/>
          <w:szCs w:val="24"/>
          <w:rtl/>
          <w:lang w:bidi="fa-IR"/>
        </w:rPr>
        <w:t>پذ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>يرفته شده بر اساس آيين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380DD3">
        <w:rPr>
          <w:rFonts w:cs="B Nazanin" w:hint="cs"/>
          <w:sz w:val="24"/>
          <w:szCs w:val="24"/>
          <w:rtl/>
          <w:lang w:bidi="fa-IR"/>
        </w:rPr>
        <w:t>نامه پذ</w:t>
      </w:r>
      <w:r w:rsidR="00DF512E" w:rsidRPr="009A713B">
        <w:rPr>
          <w:rFonts w:cs="B Nazanin" w:hint="cs"/>
          <w:sz w:val="24"/>
          <w:szCs w:val="24"/>
          <w:rtl/>
          <w:lang w:bidi="fa-IR"/>
        </w:rPr>
        <w:t>يرش بدون آزمون در مقطع كارشناسي</w:t>
      </w:r>
      <w:r w:rsidR="00FF4584" w:rsidRPr="009A713B">
        <w:rPr>
          <w:rFonts w:cs="B Nazanin"/>
          <w:sz w:val="24"/>
          <w:szCs w:val="24"/>
          <w:rtl/>
          <w:lang w:bidi="fa-IR"/>
        </w:rPr>
        <w:softHyphen/>
      </w:r>
      <w:r w:rsidR="00FF4584" w:rsidRPr="009A713B">
        <w:rPr>
          <w:rFonts w:cs="B Nazanin" w:hint="cs"/>
          <w:sz w:val="24"/>
          <w:szCs w:val="24"/>
          <w:rtl/>
          <w:lang w:bidi="fa-IR"/>
        </w:rPr>
        <w:t>ارشد مجاز نيست.</w:t>
      </w:r>
    </w:p>
    <w:p w:rsidR="003452CF" w:rsidRPr="009A713B" w:rsidRDefault="00CF23CD" w:rsidP="00BF01F6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>-</w:t>
      </w:r>
      <w:r w:rsidR="00E92BC6">
        <w:rPr>
          <w:rFonts w:cs="B Nazanin" w:hint="cs"/>
          <w:sz w:val="24"/>
          <w:szCs w:val="24"/>
          <w:rtl/>
          <w:lang w:bidi="fa-IR"/>
        </w:rPr>
        <w:t>اسامي پذ</w:t>
      </w:r>
      <w:r w:rsidR="00BC1249" w:rsidRPr="009A713B">
        <w:rPr>
          <w:rFonts w:cs="B Nazanin" w:hint="cs"/>
          <w:sz w:val="24"/>
          <w:szCs w:val="24"/>
          <w:rtl/>
          <w:lang w:bidi="fa-IR"/>
        </w:rPr>
        <w:t>يرفته</w:t>
      </w:r>
      <w:r w:rsidR="00CB7FF0" w:rsidRPr="009A713B">
        <w:rPr>
          <w:rFonts w:cs="B Nazanin"/>
          <w:sz w:val="24"/>
          <w:szCs w:val="24"/>
          <w:rtl/>
          <w:lang w:bidi="fa-IR"/>
        </w:rPr>
        <w:softHyphen/>
      </w:r>
      <w:r w:rsidR="00BC1249" w:rsidRPr="009A713B">
        <w:rPr>
          <w:rFonts w:cs="B Nazanin" w:hint="cs"/>
          <w:sz w:val="24"/>
          <w:szCs w:val="24"/>
          <w:rtl/>
          <w:lang w:bidi="fa-IR"/>
        </w:rPr>
        <w:t>شدگان اوليه پس از بررسي در موعد مقرر از طريق سايت اداره استعدادهاي درخشان و المپيادها اعلام خواهد شد.</w:t>
      </w:r>
    </w:p>
    <w:p w:rsidR="00FB1F25" w:rsidRPr="009A713B" w:rsidRDefault="00FB1F25" w:rsidP="00016DA7">
      <w:pPr>
        <w:bidi/>
        <w:spacing w:after="0"/>
        <w:ind w:left="-420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تبصره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>1</w:t>
      </w:r>
      <w:r w:rsidRPr="009A713B">
        <w:rPr>
          <w:rFonts w:cs="B Nazanin" w:hint="cs"/>
          <w:sz w:val="24"/>
          <w:szCs w:val="24"/>
          <w:rtl/>
          <w:lang w:bidi="fa-IR"/>
        </w:rPr>
        <w:t>: طبق آيين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نامه داخلي داشتن معدّل كلّ بالاي 16 الزامي است.</w:t>
      </w:r>
    </w:p>
    <w:p w:rsidR="00BC1249" w:rsidRPr="009A713B" w:rsidRDefault="00FB1F25" w:rsidP="00A5419E">
      <w:pPr>
        <w:pStyle w:val="ListParagraph"/>
        <w:numPr>
          <w:ilvl w:val="0"/>
          <w:numId w:val="5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جهت كنترل اين شرط، مراجعه پذيرفته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شدگان نهايي در تابستان 9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>9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="00724A78">
        <w:rPr>
          <w:rFonts w:cs="B Nazanin" w:hint="cs"/>
          <w:sz w:val="24"/>
          <w:szCs w:val="24"/>
          <w:rtl/>
          <w:lang w:bidi="fa-IR"/>
        </w:rPr>
        <w:t>(در تاریخی که متعاقبا</w:t>
      </w:r>
      <w:r w:rsidR="003C58B6">
        <w:rPr>
          <w:rFonts w:cs="B Nazanin" w:hint="cs"/>
          <w:sz w:val="24"/>
          <w:szCs w:val="24"/>
          <w:rtl/>
          <w:lang w:bidi="fa-IR"/>
        </w:rPr>
        <w:t xml:space="preserve"> اعلام می</w:t>
      </w:r>
      <w:r w:rsidR="00A5419E">
        <w:rPr>
          <w:rFonts w:cs="B Nazanin"/>
          <w:sz w:val="24"/>
          <w:szCs w:val="24"/>
          <w:rtl/>
          <w:lang w:bidi="fa-IR"/>
        </w:rPr>
        <w:softHyphen/>
      </w:r>
      <w:r w:rsidR="003C58B6">
        <w:rPr>
          <w:rFonts w:cs="B Nazanin" w:hint="cs"/>
          <w:sz w:val="24"/>
          <w:szCs w:val="24"/>
          <w:rtl/>
          <w:lang w:bidi="fa-IR"/>
        </w:rPr>
        <w:t xml:space="preserve">گردد) </w:t>
      </w:r>
      <w:r w:rsidRPr="009A713B">
        <w:rPr>
          <w:rFonts w:cs="B Nazanin" w:hint="cs"/>
          <w:sz w:val="24"/>
          <w:szCs w:val="24"/>
          <w:rtl/>
          <w:lang w:bidi="fa-IR"/>
        </w:rPr>
        <w:t>به اداره استعدادهاي درخشان و المپيادها دانشگاه الزامي است.</w:t>
      </w:r>
      <w:r w:rsidR="00CB7FF0" w:rsidRPr="009A713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عدم مراجعه حضوري يا عدم كسب شرط فوق موجب لغو پذيرش بدون آزمون 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شود.</w:t>
      </w:r>
    </w:p>
    <w:p w:rsidR="009A713B" w:rsidRDefault="009A713B" w:rsidP="009A713B">
      <w:pPr>
        <w:bidi/>
        <w:spacing w:after="0"/>
        <w:jc w:val="both"/>
        <w:rPr>
          <w:rFonts w:cs="B Nazanin"/>
          <w:sz w:val="24"/>
          <w:szCs w:val="24"/>
          <w:lang w:bidi="fa-IR"/>
        </w:rPr>
      </w:pPr>
    </w:p>
    <w:p w:rsidR="002A18C9" w:rsidRPr="009A713B" w:rsidRDefault="002A18C9" w:rsidP="002A18C9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</w:rPr>
        <w:t>* نحوه ثبت</w:t>
      </w:r>
      <w:r w:rsidRPr="009A713B">
        <w:rPr>
          <w:rFonts w:cs="B Nazanin"/>
          <w:b/>
          <w:bCs/>
          <w:sz w:val="24"/>
          <w:szCs w:val="24"/>
          <w:rtl/>
        </w:rPr>
        <w:softHyphen/>
      </w:r>
      <w:r w:rsidRPr="009A713B">
        <w:rPr>
          <w:rFonts w:cs="B Nazanin" w:hint="cs"/>
          <w:b/>
          <w:bCs/>
          <w:sz w:val="24"/>
          <w:szCs w:val="24"/>
          <w:rtl/>
        </w:rPr>
        <w:t>نام:</w:t>
      </w:r>
    </w:p>
    <w:p w:rsidR="002A18C9" w:rsidRPr="009A713B" w:rsidRDefault="002A18C9" w:rsidP="002A18C9">
      <w:pPr>
        <w:pStyle w:val="ListParagraph"/>
        <w:numPr>
          <w:ilvl w:val="0"/>
          <w:numId w:val="1"/>
        </w:numPr>
        <w:bidi/>
        <w:spacing w:after="0"/>
        <w:ind w:left="-244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</w:rPr>
        <w:t>متقاضيان مي</w:t>
      </w:r>
      <w:r w:rsidRPr="009A713B">
        <w:rPr>
          <w:rFonts w:cs="B Nazanin"/>
          <w:sz w:val="24"/>
          <w:szCs w:val="24"/>
          <w:rtl/>
        </w:rPr>
        <w:softHyphen/>
      </w:r>
      <w:r w:rsidRPr="009A713B">
        <w:rPr>
          <w:rFonts w:cs="B Nazanin" w:hint="cs"/>
          <w:sz w:val="24"/>
          <w:szCs w:val="24"/>
          <w:rtl/>
        </w:rPr>
        <w:t xml:space="preserve">بايست </w:t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فرم ثبت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softHyphen/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نام اینترنتی</w:t>
      </w:r>
      <w:r w:rsidRPr="009A713B">
        <w:rPr>
          <w:rFonts w:cs="B Nazanin" w:hint="cs"/>
          <w:sz w:val="24"/>
          <w:szCs w:val="24"/>
          <w:rtl/>
        </w:rPr>
        <w:t xml:space="preserve"> مربوطه را از طريق </w:t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وب سايت اصلی دانشگاه</w:t>
      </w:r>
      <w:r w:rsidRPr="009A713B">
        <w:rPr>
          <w:rFonts w:cs="B Nazanin" w:hint="cs"/>
          <w:sz w:val="24"/>
          <w:szCs w:val="24"/>
          <w:u w:val="single"/>
          <w:rtl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صنعتي اميركبير</w:t>
      </w:r>
      <w:r w:rsidRPr="009A713B">
        <w:rPr>
          <w:rFonts w:cs="B Nazanin" w:hint="cs"/>
          <w:sz w:val="24"/>
          <w:szCs w:val="24"/>
          <w:rtl/>
        </w:rPr>
        <w:t xml:space="preserve"> به نشاني </w:t>
      </w:r>
      <w:r w:rsidRPr="009A713B">
        <w:rPr>
          <w:rFonts w:ascii="Times New Roman" w:hAnsi="Times New Roman" w:cs="B Nazanin"/>
          <w:b/>
          <w:bCs/>
          <w:sz w:val="24"/>
          <w:szCs w:val="24"/>
          <w:u w:val="single"/>
        </w:rPr>
        <w:t>aut.ac.ir</w:t>
      </w:r>
      <w:r w:rsidRPr="009A713B">
        <w:rPr>
          <w:rFonts w:ascii="Times New Roman" w:hAnsi="Times New Roman" w:cs="B Nazanin" w:hint="cs"/>
          <w:b/>
          <w:bCs/>
          <w:sz w:val="24"/>
          <w:szCs w:val="24"/>
          <w:u w:val="single"/>
          <w:rtl/>
        </w:rPr>
        <w:t xml:space="preserve"> </w:t>
      </w:r>
      <w:r w:rsidRPr="009A713B">
        <w:rPr>
          <w:rFonts w:ascii="Times New Roman" w:hAnsi="Times New Roman" w:cs="B Nazanin" w:hint="cs"/>
          <w:sz w:val="24"/>
          <w:szCs w:val="24"/>
          <w:rtl/>
        </w:rPr>
        <w:t>از</w:t>
      </w:r>
      <w:r w:rsidRPr="009A713B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تاریخ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t>1/</w:t>
      </w:r>
      <w:r>
        <w:rPr>
          <w:rFonts w:cs="B Nazanin" w:hint="cs"/>
          <w:b/>
          <w:bCs/>
          <w:sz w:val="24"/>
          <w:szCs w:val="24"/>
          <w:u w:val="single"/>
          <w:rtl/>
        </w:rPr>
        <w:t>7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t>/</w:t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98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الي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u w:val="single"/>
          <w:rtl/>
        </w:rPr>
        <w:t>30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t>/</w:t>
      </w:r>
      <w:r>
        <w:rPr>
          <w:rFonts w:cs="B Nazanin" w:hint="cs"/>
          <w:b/>
          <w:bCs/>
          <w:sz w:val="24"/>
          <w:szCs w:val="24"/>
          <w:u w:val="single"/>
          <w:rtl/>
        </w:rPr>
        <w:t>7</w:t>
      </w:r>
      <w:r w:rsidRPr="009A713B">
        <w:rPr>
          <w:rFonts w:cs="B Nazanin"/>
          <w:b/>
          <w:bCs/>
          <w:sz w:val="24"/>
          <w:szCs w:val="24"/>
          <w:u w:val="single"/>
          <w:rtl/>
        </w:rPr>
        <w:t>/</w:t>
      </w:r>
      <w:r w:rsidRPr="009A713B">
        <w:rPr>
          <w:rFonts w:cs="B Nazanin" w:hint="cs"/>
          <w:b/>
          <w:bCs/>
          <w:sz w:val="24"/>
          <w:szCs w:val="24"/>
          <w:u w:val="single"/>
          <w:rtl/>
        </w:rPr>
        <w:t>98</w:t>
      </w:r>
      <w:r w:rsidRPr="009A713B">
        <w:rPr>
          <w:rFonts w:cs="B Nazanin"/>
          <w:sz w:val="24"/>
          <w:szCs w:val="24"/>
          <w:rtl/>
        </w:rPr>
        <w:t xml:space="preserve"> </w:t>
      </w:r>
      <w:r w:rsidRPr="009A713B">
        <w:rPr>
          <w:rFonts w:cs="B Nazanin" w:hint="cs"/>
          <w:sz w:val="24"/>
          <w:szCs w:val="24"/>
          <w:rtl/>
        </w:rPr>
        <w:t>تكميل نمايند و نيازي به مراجعه حضوري نيست و دانشگاه در قبول يا رد تقاضا بر اساس امتياز مكتسبه مختار مي</w:t>
      </w:r>
      <w:r w:rsidRPr="009A713B">
        <w:rPr>
          <w:rFonts w:cs="B Nazanin"/>
          <w:sz w:val="24"/>
          <w:szCs w:val="24"/>
          <w:rtl/>
        </w:rPr>
        <w:softHyphen/>
      </w:r>
      <w:r w:rsidRPr="009A713B">
        <w:rPr>
          <w:rFonts w:cs="B Nazanin" w:hint="cs"/>
          <w:sz w:val="24"/>
          <w:szCs w:val="24"/>
          <w:rtl/>
        </w:rPr>
        <w:t>باشد.</w:t>
      </w:r>
    </w:p>
    <w:p w:rsidR="002A18C9" w:rsidRPr="009A713B" w:rsidRDefault="002A18C9" w:rsidP="002A18C9">
      <w:pPr>
        <w:pStyle w:val="ListParagraph"/>
        <w:numPr>
          <w:ilvl w:val="0"/>
          <w:numId w:val="1"/>
        </w:numPr>
        <w:bidi/>
        <w:spacing w:after="0"/>
        <w:ind w:left="-244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ارائه درخواست و دارا بودن حداقل شرايط به هيچ عنوان به منزله پذيرش نمي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باشد.</w:t>
      </w:r>
    </w:p>
    <w:p w:rsidR="001E652A" w:rsidRPr="001E652A" w:rsidRDefault="002A18C9" w:rsidP="00F10DBC">
      <w:pPr>
        <w:pStyle w:val="ListParagraph"/>
        <w:numPr>
          <w:ilvl w:val="0"/>
          <w:numId w:val="1"/>
        </w:numPr>
        <w:bidi/>
        <w:spacing w:after="0"/>
        <w:ind w:left="-244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بدیهی است اعلام نتایج اوّلیه هیچگونه حقّی برای داوطلبان ایجاد ننموده و پذیرش نهایی منوط به تأیید سازمان سنجش آموزش کشور می</w:t>
      </w:r>
      <w:r w:rsidRPr="009A713B">
        <w:rPr>
          <w:rFonts w:cs="B Nazanin" w:hint="cs"/>
          <w:sz w:val="24"/>
          <w:szCs w:val="24"/>
          <w:rtl/>
          <w:lang w:bidi="fa-IR"/>
        </w:rPr>
        <w:softHyphen/>
        <w:t>باشد و احراز صلاحیت عمومی و انضباطی دانشجویان ضروری است.</w:t>
      </w:r>
    </w:p>
    <w:p w:rsidR="001E652A" w:rsidRPr="009A713B" w:rsidRDefault="001E652A" w:rsidP="001E652A">
      <w:pPr>
        <w:numPr>
          <w:ilvl w:val="0"/>
          <w:numId w:val="1"/>
        </w:numPr>
        <w:tabs>
          <w:tab w:val="right" w:pos="-210"/>
        </w:tabs>
        <w:bidi/>
        <w:spacing w:after="0"/>
        <w:ind w:left="-300" w:hanging="270"/>
        <w:jc w:val="both"/>
        <w:rPr>
          <w:rFonts w:cs="B Nazanin"/>
          <w:b/>
          <w:bCs/>
          <w:sz w:val="24"/>
          <w:szCs w:val="24"/>
          <w:lang w:bidi="fa-IR"/>
        </w:rPr>
      </w:pPr>
      <w:r w:rsidRPr="009A713B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پرداخت </w:t>
      </w:r>
      <w:r w:rsidRPr="009A713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مبلغ 000/700 ریال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که همزمان با تكميل پرونده در سامانه ثبت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نام انجام خواهد شد.</w:t>
      </w:r>
    </w:p>
    <w:p w:rsidR="00994BAE" w:rsidRDefault="00994BAE" w:rsidP="00994BAE">
      <w:pPr>
        <w:numPr>
          <w:ilvl w:val="0"/>
          <w:numId w:val="1"/>
        </w:numPr>
        <w:tabs>
          <w:tab w:val="right" w:pos="-300"/>
        </w:tabs>
        <w:bidi/>
        <w:spacing w:after="0"/>
        <w:ind w:hanging="129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وجه پرداختی به هیچ وجه مسترد نمی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گردد.</w:t>
      </w:r>
    </w:p>
    <w:p w:rsidR="002A18C9" w:rsidRPr="009A713B" w:rsidRDefault="002A18C9" w:rsidP="002A18C9">
      <w:pPr>
        <w:pStyle w:val="ListParagraph"/>
        <w:bidi/>
        <w:spacing w:after="0"/>
        <w:ind w:left="-244"/>
        <w:jc w:val="both"/>
        <w:rPr>
          <w:rFonts w:cs="B Nazanin"/>
          <w:sz w:val="24"/>
          <w:szCs w:val="24"/>
          <w:rtl/>
          <w:lang w:bidi="fa-IR"/>
        </w:rPr>
      </w:pPr>
    </w:p>
    <w:p w:rsidR="002A18C9" w:rsidRPr="009A713B" w:rsidRDefault="002A18C9" w:rsidP="002A18C9">
      <w:pPr>
        <w:bidi/>
        <w:spacing w:after="0"/>
        <w:ind w:left="-42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*نحوه بررسي</w:t>
      </w:r>
      <w:r w:rsidRPr="009A713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درخواست متقاضيان:</w:t>
      </w:r>
    </w:p>
    <w:p w:rsidR="002A18C9" w:rsidRPr="009A713B" w:rsidRDefault="002A18C9" w:rsidP="002A18C9">
      <w:pPr>
        <w:bidi/>
        <w:spacing w:after="0"/>
        <w:ind w:left="-421"/>
        <w:jc w:val="both"/>
        <w:rPr>
          <w:rFonts w:cs="B Nazanin"/>
          <w:sz w:val="24"/>
          <w:szCs w:val="24"/>
          <w:rtl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پس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بررسي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اوليه توسّط اداره استعدادهاي درخشان و المپيادها،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شماره پرونده متقاضياني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كه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حد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نصاب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امتياز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را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كسب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نمايند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حدودا</w:t>
      </w:r>
      <w:r w:rsidR="0060134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ً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در</w:t>
      </w:r>
      <w:r w:rsidRPr="00D975A7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هفته</w:t>
      </w:r>
      <w:r w:rsidRPr="00D975A7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دوّم</w:t>
      </w:r>
      <w:r w:rsidRPr="00D975A7">
        <w:rPr>
          <w:rFonts w:cs="B Nazanin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D975A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آبان ماه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طريق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وب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سايت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اداره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استعدادهاي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درخشان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9A713B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المپيادها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اعلام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مي</w:t>
      </w:r>
      <w:r w:rsidRPr="009A713B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گردد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و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متقاضيان بايستي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مدارك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مورد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نياز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اين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اداره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كه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متعاقباً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اعلام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مي</w:t>
      </w:r>
      <w:r w:rsidRPr="009A713B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گردد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را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در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تاريخ</w:t>
      </w:r>
      <w:r w:rsidRPr="009A713B">
        <w:rPr>
          <w:rFonts w:ascii="Times New Roman" w:hAnsi="Times New Roman"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هاي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مقرّر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به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اين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اداره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تحويل</w:t>
      </w:r>
      <w:r w:rsidRPr="009A713B">
        <w:rPr>
          <w:rFonts w:cs="B Nazanin"/>
          <w:sz w:val="24"/>
          <w:szCs w:val="24"/>
          <w:rtl/>
          <w:lang w:bidi="fa-IR"/>
        </w:rPr>
        <w:t xml:space="preserve"> </w:t>
      </w:r>
      <w:r w:rsidRPr="009A713B">
        <w:rPr>
          <w:rFonts w:cs="B Nazanin" w:hint="cs"/>
          <w:sz w:val="24"/>
          <w:szCs w:val="24"/>
          <w:rtl/>
          <w:lang w:bidi="fa-IR"/>
        </w:rPr>
        <w:t>دهند</w:t>
      </w:r>
      <w:r w:rsidRPr="009A713B">
        <w:rPr>
          <w:rFonts w:cs="B Nazanin"/>
          <w:sz w:val="24"/>
          <w:szCs w:val="24"/>
          <w:rtl/>
          <w:lang w:bidi="fa-IR"/>
        </w:rPr>
        <w:t>.</w:t>
      </w:r>
    </w:p>
    <w:p w:rsidR="002A18C9" w:rsidRPr="009A713B" w:rsidRDefault="002A18C9" w:rsidP="002A18C9">
      <w:pPr>
        <w:pStyle w:val="ListParagraph"/>
        <w:numPr>
          <w:ilvl w:val="0"/>
          <w:numId w:val="9"/>
        </w:numPr>
        <w:bidi/>
        <w:spacing w:after="0"/>
        <w:ind w:left="-386" w:firstLine="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مدارك متقاضياني كه در مهلّت مقرر اقدام به ثبت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 اينترنتي نكرده باشند، به هيچ وجه بررسي نخواهد شد.</w:t>
      </w:r>
    </w:p>
    <w:p w:rsidR="00137E91" w:rsidRPr="008B68DF" w:rsidRDefault="002A18C9" w:rsidP="008B68DF">
      <w:pPr>
        <w:numPr>
          <w:ilvl w:val="0"/>
          <w:numId w:val="9"/>
        </w:numPr>
        <w:tabs>
          <w:tab w:val="right" w:pos="-244"/>
        </w:tabs>
        <w:bidi/>
        <w:spacing w:after="0"/>
        <w:ind w:left="39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>چنانچه در هر مرحله از ثبت</w:t>
      </w:r>
      <w:r w:rsidRPr="009A713B"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نام، بررسي مدارك و اشتغال به تحصيل مشخص شود كه داوطلب شرايط پذيرش از طريق اين فراخوان را ندارد يا مغايرتي بين مدارك و مستندات ارائه شده با اصل مدارك وجود داشته باشد ثبت</w:t>
      </w:r>
      <w:r>
        <w:rPr>
          <w:rFonts w:cs="B Nazanin"/>
          <w:sz w:val="24"/>
          <w:szCs w:val="24"/>
          <w:rtl/>
          <w:lang w:bidi="fa-IR"/>
        </w:rPr>
        <w:softHyphen/>
      </w:r>
      <w:r w:rsidRPr="009A713B">
        <w:rPr>
          <w:rFonts w:cs="B Nazanin" w:hint="cs"/>
          <w:sz w:val="24"/>
          <w:szCs w:val="24"/>
          <w:rtl/>
          <w:lang w:bidi="fa-IR"/>
        </w:rPr>
        <w:t>نام ايشان لغو خواهد شد.</w:t>
      </w:r>
    </w:p>
    <w:p w:rsidR="001E652A" w:rsidRDefault="00911654" w:rsidP="008B68DF">
      <w:pPr>
        <w:numPr>
          <w:ilvl w:val="0"/>
          <w:numId w:val="4"/>
        </w:numPr>
        <w:tabs>
          <w:tab w:val="right" w:pos="90"/>
        </w:tabs>
        <w:bidi/>
        <w:spacing w:after="0"/>
        <w:ind w:left="-150" w:firstLine="0"/>
        <w:jc w:val="both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sz w:val="24"/>
          <w:szCs w:val="24"/>
          <w:rtl/>
          <w:lang w:bidi="fa-IR"/>
        </w:rPr>
        <w:t xml:space="preserve">خواهشمند است از </w:t>
      </w:r>
      <w:r w:rsidRPr="009A713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مراجعه حضوری و یا تماس تلفنی</w:t>
      </w:r>
      <w:r w:rsidRPr="009A713B">
        <w:rPr>
          <w:rFonts w:cs="B Nazanin" w:hint="cs"/>
          <w:sz w:val="24"/>
          <w:szCs w:val="24"/>
          <w:rtl/>
          <w:lang w:bidi="fa-IR"/>
        </w:rPr>
        <w:t xml:space="preserve"> در خصوص اعلام نتایج جداً خودداری گردد.</w:t>
      </w:r>
    </w:p>
    <w:p w:rsidR="00130D3E" w:rsidRDefault="00130D3E" w:rsidP="00130D3E">
      <w:pPr>
        <w:tabs>
          <w:tab w:val="right" w:pos="90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30D3E" w:rsidRDefault="00130D3E" w:rsidP="00130D3E">
      <w:pPr>
        <w:tabs>
          <w:tab w:val="right" w:pos="90"/>
        </w:tabs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130D3E" w:rsidRPr="008B68DF" w:rsidRDefault="00130D3E" w:rsidP="00FB2A19">
      <w:pPr>
        <w:tabs>
          <w:tab w:val="right" w:pos="90"/>
        </w:tabs>
        <w:bidi/>
        <w:spacing w:after="0"/>
        <w:jc w:val="center"/>
        <w:rPr>
          <w:rFonts w:cs="B Nazanin"/>
          <w:sz w:val="24"/>
          <w:szCs w:val="24"/>
          <w:rtl/>
          <w:lang w:bidi="fa-IR"/>
        </w:rPr>
      </w:pPr>
    </w:p>
    <w:p w:rsidR="00911654" w:rsidRPr="009A713B" w:rsidRDefault="00911654" w:rsidP="00FB2A19">
      <w:pPr>
        <w:pStyle w:val="ListParagraph"/>
        <w:tabs>
          <w:tab w:val="right" w:pos="90"/>
        </w:tabs>
        <w:bidi/>
        <w:spacing w:after="0"/>
        <w:ind w:left="7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استعدادهای درخشان </w:t>
      </w:r>
      <w:r w:rsidR="00BF01F6" w:rsidRPr="009A713B">
        <w:rPr>
          <w:rFonts w:cs="B Nazanin" w:hint="cs"/>
          <w:b/>
          <w:bCs/>
          <w:sz w:val="24"/>
          <w:szCs w:val="24"/>
          <w:rtl/>
          <w:lang w:bidi="fa-IR"/>
        </w:rPr>
        <w:t>و المپياده</w:t>
      </w:r>
      <w:r w:rsidR="00B51008" w:rsidRPr="009A713B">
        <w:rPr>
          <w:rFonts w:cs="B Nazanin" w:hint="cs"/>
          <w:b/>
          <w:bCs/>
          <w:sz w:val="24"/>
          <w:szCs w:val="24"/>
          <w:rtl/>
          <w:lang w:bidi="fa-IR"/>
        </w:rPr>
        <w:t>ا</w:t>
      </w:r>
    </w:p>
    <w:p w:rsidR="009A713B" w:rsidRPr="009A713B" w:rsidRDefault="00911654" w:rsidP="00FB2A19">
      <w:pPr>
        <w:tabs>
          <w:tab w:val="right" w:pos="90"/>
        </w:tabs>
        <w:bidi/>
        <w:spacing w:after="0"/>
        <w:ind w:left="420"/>
        <w:jc w:val="center"/>
        <w:rPr>
          <w:rFonts w:cs="B Nazanin"/>
          <w:sz w:val="24"/>
          <w:szCs w:val="24"/>
          <w:lang w:bidi="fa-IR"/>
        </w:rPr>
      </w:pPr>
      <w:r w:rsidRPr="009A713B">
        <w:rPr>
          <w:rFonts w:cs="B Nazanin" w:hint="cs"/>
          <w:b/>
          <w:bCs/>
          <w:sz w:val="24"/>
          <w:szCs w:val="24"/>
          <w:rtl/>
          <w:lang w:bidi="fa-IR"/>
        </w:rPr>
        <w:t>دانشگاه صنعتی امیرکبیر</w:t>
      </w:r>
    </w:p>
    <w:sectPr w:rsidR="009A713B" w:rsidRPr="009A713B" w:rsidSect="00130D3E">
      <w:pgSz w:w="11850" w:h="17180" w:code="9"/>
      <w:pgMar w:top="810" w:right="1440" w:bottom="1134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92" w:rsidRDefault="00731192" w:rsidP="00BF6EFE">
      <w:pPr>
        <w:spacing w:after="0" w:line="240" w:lineRule="auto"/>
      </w:pPr>
      <w:r>
        <w:separator/>
      </w:r>
    </w:p>
  </w:endnote>
  <w:endnote w:type="continuationSeparator" w:id="0">
    <w:p w:rsidR="00731192" w:rsidRDefault="00731192" w:rsidP="00BF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92" w:rsidRDefault="00731192" w:rsidP="00BF6EFE">
      <w:pPr>
        <w:spacing w:after="0" w:line="240" w:lineRule="auto"/>
      </w:pPr>
      <w:r>
        <w:separator/>
      </w:r>
    </w:p>
  </w:footnote>
  <w:footnote w:type="continuationSeparator" w:id="0">
    <w:p w:rsidR="00731192" w:rsidRDefault="00731192" w:rsidP="00BF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A2C"/>
    <w:multiLevelType w:val="hybridMultilevel"/>
    <w:tmpl w:val="649C4A3E"/>
    <w:lvl w:ilvl="0" w:tplc="0409000D">
      <w:start w:val="1"/>
      <w:numFmt w:val="bullet"/>
      <w:lvlText w:val="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>
    <w:nsid w:val="1A252097"/>
    <w:multiLevelType w:val="hybridMultilevel"/>
    <w:tmpl w:val="31AC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33E0"/>
    <w:multiLevelType w:val="hybridMultilevel"/>
    <w:tmpl w:val="950C8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9225D7"/>
    <w:multiLevelType w:val="hybridMultilevel"/>
    <w:tmpl w:val="4F84F6E8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4">
    <w:nsid w:val="3DB03E8B"/>
    <w:multiLevelType w:val="hybridMultilevel"/>
    <w:tmpl w:val="1D722438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5">
    <w:nsid w:val="420E65D5"/>
    <w:multiLevelType w:val="hybridMultilevel"/>
    <w:tmpl w:val="C73C0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352D84"/>
    <w:multiLevelType w:val="hybridMultilevel"/>
    <w:tmpl w:val="D988BD84"/>
    <w:lvl w:ilvl="0" w:tplc="0409000D">
      <w:start w:val="1"/>
      <w:numFmt w:val="bullet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7">
    <w:nsid w:val="699008BC"/>
    <w:multiLevelType w:val="hybridMultilevel"/>
    <w:tmpl w:val="68FE4E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C4F5D"/>
    <w:multiLevelType w:val="hybridMultilevel"/>
    <w:tmpl w:val="EC8C44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E"/>
    <w:rsid w:val="000044BE"/>
    <w:rsid w:val="00016DA7"/>
    <w:rsid w:val="00041FEA"/>
    <w:rsid w:val="0009689B"/>
    <w:rsid w:val="000B4FB1"/>
    <w:rsid w:val="000E057E"/>
    <w:rsid w:val="000F3765"/>
    <w:rsid w:val="00104E1D"/>
    <w:rsid w:val="001253C5"/>
    <w:rsid w:val="00130D3E"/>
    <w:rsid w:val="00137E91"/>
    <w:rsid w:val="00152965"/>
    <w:rsid w:val="001718A6"/>
    <w:rsid w:val="00192990"/>
    <w:rsid w:val="00197C27"/>
    <w:rsid w:val="001A365B"/>
    <w:rsid w:val="001C084E"/>
    <w:rsid w:val="001C2F1D"/>
    <w:rsid w:val="001D3060"/>
    <w:rsid w:val="001E652A"/>
    <w:rsid w:val="001F7AA6"/>
    <w:rsid w:val="002001BD"/>
    <w:rsid w:val="002121F3"/>
    <w:rsid w:val="00230AB7"/>
    <w:rsid w:val="00236AC1"/>
    <w:rsid w:val="00237092"/>
    <w:rsid w:val="00237E45"/>
    <w:rsid w:val="00264F90"/>
    <w:rsid w:val="00266B19"/>
    <w:rsid w:val="002A18C9"/>
    <w:rsid w:val="002A248C"/>
    <w:rsid w:val="002B28E3"/>
    <w:rsid w:val="002B315A"/>
    <w:rsid w:val="002B7408"/>
    <w:rsid w:val="00330813"/>
    <w:rsid w:val="00330CDB"/>
    <w:rsid w:val="00335BAD"/>
    <w:rsid w:val="00342810"/>
    <w:rsid w:val="003440CD"/>
    <w:rsid w:val="003452CF"/>
    <w:rsid w:val="003524DD"/>
    <w:rsid w:val="003552C1"/>
    <w:rsid w:val="00362955"/>
    <w:rsid w:val="0037682B"/>
    <w:rsid w:val="00380DD3"/>
    <w:rsid w:val="00397EC2"/>
    <w:rsid w:val="003B1E8F"/>
    <w:rsid w:val="003B4F95"/>
    <w:rsid w:val="003C052F"/>
    <w:rsid w:val="003C58B6"/>
    <w:rsid w:val="003C6E72"/>
    <w:rsid w:val="003E431F"/>
    <w:rsid w:val="003E526C"/>
    <w:rsid w:val="003F0FF1"/>
    <w:rsid w:val="004167EB"/>
    <w:rsid w:val="004306D0"/>
    <w:rsid w:val="00482DC4"/>
    <w:rsid w:val="00485F20"/>
    <w:rsid w:val="00486E03"/>
    <w:rsid w:val="004A1578"/>
    <w:rsid w:val="004C64D4"/>
    <w:rsid w:val="004D67C2"/>
    <w:rsid w:val="004E7E56"/>
    <w:rsid w:val="0050690E"/>
    <w:rsid w:val="00507E6A"/>
    <w:rsid w:val="00591200"/>
    <w:rsid w:val="00597F2E"/>
    <w:rsid w:val="005B085C"/>
    <w:rsid w:val="005C2F6E"/>
    <w:rsid w:val="005E0B4E"/>
    <w:rsid w:val="005E2640"/>
    <w:rsid w:val="0060134D"/>
    <w:rsid w:val="00625EAA"/>
    <w:rsid w:val="00654966"/>
    <w:rsid w:val="006550F9"/>
    <w:rsid w:val="00664653"/>
    <w:rsid w:val="00667583"/>
    <w:rsid w:val="006738B1"/>
    <w:rsid w:val="006A4F62"/>
    <w:rsid w:val="006A644E"/>
    <w:rsid w:val="006B00D2"/>
    <w:rsid w:val="006B7C9A"/>
    <w:rsid w:val="006F2FAA"/>
    <w:rsid w:val="00710FFA"/>
    <w:rsid w:val="0071700E"/>
    <w:rsid w:val="00724A78"/>
    <w:rsid w:val="00730005"/>
    <w:rsid w:val="00731192"/>
    <w:rsid w:val="0073418E"/>
    <w:rsid w:val="0074012F"/>
    <w:rsid w:val="00752489"/>
    <w:rsid w:val="00766E4E"/>
    <w:rsid w:val="00772E07"/>
    <w:rsid w:val="00773EBD"/>
    <w:rsid w:val="0078454F"/>
    <w:rsid w:val="0078649C"/>
    <w:rsid w:val="007A0CD6"/>
    <w:rsid w:val="007A592C"/>
    <w:rsid w:val="007B1CA3"/>
    <w:rsid w:val="007C6A59"/>
    <w:rsid w:val="008466C7"/>
    <w:rsid w:val="00861A3D"/>
    <w:rsid w:val="008672F7"/>
    <w:rsid w:val="008860F5"/>
    <w:rsid w:val="008932B8"/>
    <w:rsid w:val="008975CF"/>
    <w:rsid w:val="008A4CB2"/>
    <w:rsid w:val="008B68DF"/>
    <w:rsid w:val="008E26C8"/>
    <w:rsid w:val="008E422B"/>
    <w:rsid w:val="008E423D"/>
    <w:rsid w:val="008F77E9"/>
    <w:rsid w:val="00902A6A"/>
    <w:rsid w:val="00906581"/>
    <w:rsid w:val="00911654"/>
    <w:rsid w:val="00956283"/>
    <w:rsid w:val="00984CA9"/>
    <w:rsid w:val="009865AB"/>
    <w:rsid w:val="00994BAE"/>
    <w:rsid w:val="009A713B"/>
    <w:rsid w:val="009E2A87"/>
    <w:rsid w:val="009F2461"/>
    <w:rsid w:val="00A5419E"/>
    <w:rsid w:val="00A602F1"/>
    <w:rsid w:val="00A83383"/>
    <w:rsid w:val="00AB3D65"/>
    <w:rsid w:val="00AC3ABC"/>
    <w:rsid w:val="00AD3A17"/>
    <w:rsid w:val="00AD46DB"/>
    <w:rsid w:val="00AE46FA"/>
    <w:rsid w:val="00AE7448"/>
    <w:rsid w:val="00AF1946"/>
    <w:rsid w:val="00AF20AD"/>
    <w:rsid w:val="00AF3DF4"/>
    <w:rsid w:val="00B22826"/>
    <w:rsid w:val="00B237B3"/>
    <w:rsid w:val="00B51008"/>
    <w:rsid w:val="00BA68F3"/>
    <w:rsid w:val="00BC1249"/>
    <w:rsid w:val="00BC2D36"/>
    <w:rsid w:val="00BD0AD7"/>
    <w:rsid w:val="00BF01F6"/>
    <w:rsid w:val="00BF6EFE"/>
    <w:rsid w:val="00C135ED"/>
    <w:rsid w:val="00C47A67"/>
    <w:rsid w:val="00C810B7"/>
    <w:rsid w:val="00C95806"/>
    <w:rsid w:val="00CA7FCF"/>
    <w:rsid w:val="00CB7FF0"/>
    <w:rsid w:val="00CE3BBD"/>
    <w:rsid w:val="00CF23CD"/>
    <w:rsid w:val="00CF67E9"/>
    <w:rsid w:val="00D142AE"/>
    <w:rsid w:val="00D1461D"/>
    <w:rsid w:val="00D975A7"/>
    <w:rsid w:val="00DC38CE"/>
    <w:rsid w:val="00DF512E"/>
    <w:rsid w:val="00E40C0A"/>
    <w:rsid w:val="00E55FF6"/>
    <w:rsid w:val="00E630DE"/>
    <w:rsid w:val="00E81034"/>
    <w:rsid w:val="00E92BC6"/>
    <w:rsid w:val="00ED6A26"/>
    <w:rsid w:val="00EF5575"/>
    <w:rsid w:val="00F10203"/>
    <w:rsid w:val="00F10DBC"/>
    <w:rsid w:val="00F12413"/>
    <w:rsid w:val="00F167F5"/>
    <w:rsid w:val="00F23646"/>
    <w:rsid w:val="00F23827"/>
    <w:rsid w:val="00F50627"/>
    <w:rsid w:val="00F77A12"/>
    <w:rsid w:val="00F97E37"/>
    <w:rsid w:val="00FA4F7F"/>
    <w:rsid w:val="00FB1F25"/>
    <w:rsid w:val="00FB2A19"/>
    <w:rsid w:val="00FB5E5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C33DC-3FC6-4FF3-A23C-F2473695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EFE"/>
  </w:style>
  <w:style w:type="paragraph" w:styleId="Footer">
    <w:name w:val="footer"/>
    <w:basedOn w:val="Normal"/>
    <w:link w:val="FooterChar"/>
    <w:uiPriority w:val="99"/>
    <w:unhideWhenUsed/>
    <w:rsid w:val="00BF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FE"/>
  </w:style>
  <w:style w:type="character" w:styleId="Hyperlink">
    <w:name w:val="Hyperlink"/>
    <w:basedOn w:val="DefaultParagraphFont"/>
    <w:uiPriority w:val="99"/>
    <w:unhideWhenUsed/>
    <w:rsid w:val="00BF6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E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zainali</cp:lastModifiedBy>
  <cp:revision>1585</cp:revision>
  <dcterms:created xsi:type="dcterms:W3CDTF">2019-01-12T06:49:00Z</dcterms:created>
  <dcterms:modified xsi:type="dcterms:W3CDTF">2019-09-03T06:18:00Z</dcterms:modified>
</cp:coreProperties>
</file>